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2B" w:rsidRPr="007F5327" w:rsidRDefault="007F5327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5472697" cy="476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8" t="12421" r="21747" b="5892"/>
                    <a:stretch/>
                  </pic:blipFill>
                  <pic:spPr bwMode="auto">
                    <a:xfrm>
                      <a:off x="0" y="0"/>
                      <a:ext cx="5472697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32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5324475</wp:posOffset>
            </wp:positionV>
            <wp:extent cx="6286158" cy="427228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3" t="12037" r="6115" b="6828"/>
                    <a:stretch/>
                  </pic:blipFill>
                  <pic:spPr bwMode="auto">
                    <a:xfrm>
                      <a:off x="0" y="0"/>
                      <a:ext cx="6286158" cy="427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</w:t>
      </w:r>
      <w:r w:rsidR="009A55A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7F5327">
        <w:rPr>
          <w:sz w:val="32"/>
          <w:szCs w:val="32"/>
        </w:rPr>
        <w:t>Sources and Origins of Timber Year 7</w:t>
      </w:r>
      <w:bookmarkStart w:id="0" w:name="_GoBack"/>
      <w:bookmarkEnd w:id="0"/>
    </w:p>
    <w:sectPr w:rsidR="00DF6C2B" w:rsidRPr="007F5327" w:rsidSect="007F5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27"/>
    <w:rsid w:val="007F5327"/>
    <w:rsid w:val="009A55A2"/>
    <w:rsid w:val="00D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F305"/>
  <w15:chartTrackingRefBased/>
  <w15:docId w15:val="{0A5E399A-59F3-4311-9B6F-4D95781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3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Robinson</dc:creator>
  <cp:keywords/>
  <dc:description/>
  <cp:lastModifiedBy>Mr A Robinson</cp:lastModifiedBy>
  <cp:revision>1</cp:revision>
  <dcterms:created xsi:type="dcterms:W3CDTF">2022-06-28T10:55:00Z</dcterms:created>
  <dcterms:modified xsi:type="dcterms:W3CDTF">2022-06-28T11:08:00Z</dcterms:modified>
</cp:coreProperties>
</file>